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DF" w:rsidRPr="002864B4" w:rsidRDefault="009F16DF" w:rsidP="001E48F4">
      <w:pPr>
        <w:pStyle w:val="Heading1"/>
        <w:framePr w:w="4682" w:h="2525" w:hRule="exact" w:wrap="around" w:x="3862" w:y="1"/>
        <w:rPr>
          <w:color w:val="0000FF"/>
          <w:sz w:val="48"/>
        </w:rPr>
      </w:pPr>
      <w:smartTag w:uri="urn:schemas-microsoft-com:office:smarttags" w:element="place">
        <w:smartTag w:uri="urn:schemas-microsoft-com:office:smarttags" w:element="PlaceName">
          <w:r w:rsidRPr="002864B4">
            <w:rPr>
              <w:color w:val="0000FF"/>
              <w:sz w:val="48"/>
            </w:rPr>
            <w:t>Farwell</w:t>
          </w:r>
        </w:smartTag>
        <w:r w:rsidRPr="002864B4">
          <w:rPr>
            <w:color w:val="0000FF"/>
            <w:sz w:val="48"/>
          </w:rPr>
          <w:t xml:space="preserve"> </w:t>
        </w:r>
        <w:smartTag w:uri="urn:schemas-microsoft-com:office:smarttags" w:element="PlaceName">
          <w:r w:rsidR="001E48F4">
            <w:rPr>
              <w:color w:val="0000FF"/>
              <w:sz w:val="48"/>
            </w:rPr>
            <w:t>Independent</w:t>
          </w:r>
        </w:smartTag>
        <w:r w:rsidR="001E48F4">
          <w:rPr>
            <w:color w:val="0000FF"/>
            <w:sz w:val="48"/>
          </w:rPr>
          <w:t xml:space="preserve"> </w:t>
        </w:r>
        <w:smartTag w:uri="urn:schemas-microsoft-com:office:smarttags" w:element="PlaceType">
          <w:r w:rsidR="001E48F4">
            <w:rPr>
              <w:color w:val="0000FF"/>
              <w:sz w:val="48"/>
            </w:rPr>
            <w:t>School District</w:t>
          </w:r>
        </w:smartTag>
      </w:smartTag>
    </w:p>
    <w:p w:rsidR="009F16DF" w:rsidRPr="002864B4" w:rsidRDefault="009F16DF" w:rsidP="001E48F4">
      <w:pPr>
        <w:framePr w:w="4682" w:h="2525" w:hRule="exact" w:hSpace="180" w:wrap="around" w:vAnchor="text" w:hAnchor="page" w:x="3862" w:y="1"/>
        <w:rPr>
          <w:rFonts w:ascii="Garamond" w:hAnsi="Garamond"/>
          <w:color w:val="0000FF"/>
        </w:rPr>
      </w:pPr>
      <w:r w:rsidRPr="002864B4">
        <w:rPr>
          <w:rFonts w:ascii="Garamond" w:hAnsi="Garamond"/>
          <w:color w:val="0000FF"/>
        </w:rPr>
        <w:t xml:space="preserve">         </w:t>
      </w:r>
    </w:p>
    <w:p w:rsidR="009F16DF" w:rsidRPr="002864B4" w:rsidRDefault="009F16DF" w:rsidP="001E48F4">
      <w:pPr>
        <w:framePr w:w="4682" w:h="2525" w:hRule="exact" w:hSpace="180" w:wrap="around" w:vAnchor="text" w:hAnchor="page" w:x="3862" w:y="1"/>
        <w:jc w:val="center"/>
        <w:rPr>
          <w:rFonts w:ascii="Garamond" w:hAnsi="Garamond"/>
          <w:color w:val="0000FF"/>
          <w:sz w:val="24"/>
        </w:rPr>
      </w:pPr>
      <w:r w:rsidRPr="002864B4">
        <w:rPr>
          <w:rFonts w:ascii="Garamond" w:hAnsi="Garamond"/>
          <w:color w:val="0000FF"/>
          <w:sz w:val="24"/>
        </w:rPr>
        <w:t>PO Box F</w:t>
      </w:r>
    </w:p>
    <w:p w:rsidR="009F16DF" w:rsidRPr="002864B4" w:rsidRDefault="009F16DF" w:rsidP="001E48F4">
      <w:pPr>
        <w:framePr w:w="4682" w:h="2525" w:hRule="exact" w:hSpace="180" w:wrap="around" w:vAnchor="text" w:hAnchor="page" w:x="3862" w:y="1"/>
        <w:jc w:val="center"/>
        <w:rPr>
          <w:rFonts w:ascii="Garamond" w:hAnsi="Garamond"/>
          <w:color w:val="0000FF"/>
          <w:sz w:val="24"/>
        </w:rPr>
      </w:pPr>
      <w:smartTag w:uri="urn:schemas-microsoft-com:office:smarttags" w:element="place">
        <w:smartTag w:uri="urn:schemas-microsoft-com:office:smarttags" w:element="City">
          <w:r w:rsidRPr="002864B4">
            <w:rPr>
              <w:rFonts w:ascii="Garamond" w:hAnsi="Garamond"/>
              <w:color w:val="0000FF"/>
              <w:sz w:val="24"/>
            </w:rPr>
            <w:t>Farwell</w:t>
          </w:r>
        </w:smartTag>
        <w:r w:rsidRPr="002864B4">
          <w:rPr>
            <w:rFonts w:ascii="Garamond" w:hAnsi="Garamond"/>
            <w:color w:val="0000FF"/>
            <w:sz w:val="24"/>
          </w:rPr>
          <w:t xml:space="preserve">, </w:t>
        </w:r>
        <w:smartTag w:uri="urn:schemas-microsoft-com:office:smarttags" w:element="State">
          <w:r w:rsidRPr="002864B4">
            <w:rPr>
              <w:rFonts w:ascii="Garamond" w:hAnsi="Garamond"/>
              <w:color w:val="0000FF"/>
              <w:sz w:val="24"/>
            </w:rPr>
            <w:t>Texas</w:t>
          </w:r>
        </w:smartTag>
        <w:r w:rsidRPr="002864B4">
          <w:rPr>
            <w:rFonts w:ascii="Garamond" w:hAnsi="Garamond"/>
            <w:color w:val="0000FF"/>
            <w:sz w:val="24"/>
          </w:rPr>
          <w:t xml:space="preserve"> </w:t>
        </w:r>
        <w:smartTag w:uri="urn:schemas-microsoft-com:office:smarttags" w:element="PostalCode">
          <w:r w:rsidRPr="002864B4">
            <w:rPr>
              <w:rFonts w:ascii="Garamond" w:hAnsi="Garamond"/>
              <w:color w:val="0000FF"/>
              <w:sz w:val="24"/>
            </w:rPr>
            <w:t>79325</w:t>
          </w:r>
        </w:smartTag>
      </w:smartTag>
    </w:p>
    <w:p w:rsidR="009F16DF" w:rsidRPr="002864B4" w:rsidRDefault="009F16DF" w:rsidP="001E48F4">
      <w:pPr>
        <w:framePr w:w="4682" w:h="2525" w:hRule="exact" w:hSpace="180" w:wrap="around" w:vAnchor="text" w:hAnchor="page" w:x="3862" w:y="1"/>
        <w:jc w:val="center"/>
        <w:rPr>
          <w:rFonts w:ascii="Garamond" w:hAnsi="Garamond"/>
          <w:color w:val="0000FF"/>
          <w:sz w:val="24"/>
        </w:rPr>
      </w:pPr>
      <w:smartTag w:uri="urn:schemas-microsoft-com:office:smarttags" w:element="phone">
        <w:smartTagPr>
          <w:attr w:name="phonenumber" w:val="8064813371"/>
        </w:smartTagPr>
        <w:r w:rsidRPr="002864B4">
          <w:rPr>
            <w:rFonts w:ascii="Garamond" w:hAnsi="Garamond"/>
            <w:color w:val="0000FF"/>
            <w:sz w:val="24"/>
          </w:rPr>
          <w:t>(806) 481-3371</w:t>
        </w:r>
      </w:smartTag>
    </w:p>
    <w:p w:rsidR="009F16DF" w:rsidRPr="002864B4" w:rsidRDefault="009F16DF" w:rsidP="001E48F4">
      <w:pPr>
        <w:framePr w:w="4682" w:h="2525" w:hRule="exact" w:hSpace="180" w:wrap="around" w:vAnchor="text" w:hAnchor="page" w:x="3862" w:y="1"/>
        <w:jc w:val="center"/>
        <w:rPr>
          <w:color w:val="0000FF"/>
        </w:rPr>
      </w:pPr>
      <w:r w:rsidRPr="002864B4">
        <w:rPr>
          <w:rFonts w:ascii="Garamond" w:hAnsi="Garamond"/>
          <w:color w:val="0000FF"/>
          <w:sz w:val="24"/>
        </w:rPr>
        <w:t xml:space="preserve">Fax  </w:t>
      </w:r>
      <w:smartTag w:uri="urn:schemas-microsoft-com:office:smarttags" w:element="phone">
        <w:smartTagPr>
          <w:attr w:name="phonenumber" w:val="8064819275"/>
        </w:smartTagPr>
        <w:r w:rsidRPr="002864B4">
          <w:rPr>
            <w:rFonts w:ascii="Garamond" w:hAnsi="Garamond"/>
            <w:color w:val="0000FF"/>
            <w:sz w:val="24"/>
          </w:rPr>
          <w:t>(806) 481-9275</w:t>
        </w:r>
      </w:smartTag>
    </w:p>
    <w:p w:rsidR="009F16DF" w:rsidRPr="002864B4" w:rsidRDefault="009F16DF" w:rsidP="0097711C">
      <w:pPr>
        <w:pStyle w:val="Caption"/>
        <w:framePr w:w="3701" w:h="2121" w:hRule="exact" w:wrap="around" w:x="577" w:y="141"/>
      </w:pPr>
      <w:r w:rsidRPr="002864B4">
        <w:t>SCHOOL BOARD</w:t>
      </w:r>
    </w:p>
    <w:p w:rsidR="009F16DF" w:rsidRPr="002864B4" w:rsidRDefault="009F16DF" w:rsidP="0097711C">
      <w:pPr>
        <w:framePr w:w="3701" w:h="2121" w:hRule="exact" w:hSpace="180" w:wrap="around" w:vAnchor="text" w:hAnchor="page" w:x="577" w:y="141"/>
        <w:rPr>
          <w:rFonts w:ascii="Garamond" w:hAnsi="Garamond"/>
          <w:color w:val="0000FF"/>
          <w:sz w:val="18"/>
        </w:rPr>
      </w:pPr>
    </w:p>
    <w:p w:rsidR="009F16DF" w:rsidRPr="002864B4" w:rsidRDefault="0097711C" w:rsidP="0097711C">
      <w:pPr>
        <w:framePr w:w="3701" w:h="2121" w:hRule="exact" w:hSpace="180" w:wrap="around" w:vAnchor="text" w:hAnchor="page" w:x="577" w:y="141"/>
        <w:rPr>
          <w:rFonts w:ascii="Garamond" w:hAnsi="Garamond"/>
          <w:color w:val="0000FF"/>
          <w:sz w:val="18"/>
        </w:rPr>
      </w:pPr>
      <w:r w:rsidRPr="002864B4">
        <w:rPr>
          <w:rFonts w:ascii="Garamond" w:hAnsi="Garamond"/>
          <w:color w:val="0000FF"/>
          <w:sz w:val="18"/>
        </w:rPr>
        <w:t>DARREN HASELOFF</w:t>
      </w:r>
      <w:r w:rsidR="009F16DF" w:rsidRPr="002864B4">
        <w:rPr>
          <w:rFonts w:ascii="Garamond" w:hAnsi="Garamond"/>
          <w:color w:val="0000FF"/>
          <w:sz w:val="18"/>
        </w:rPr>
        <w:t>, President</w:t>
      </w:r>
    </w:p>
    <w:p w:rsidR="009F16DF" w:rsidRPr="002864B4" w:rsidRDefault="0097711C" w:rsidP="0097711C">
      <w:pPr>
        <w:framePr w:w="3701" w:h="2121" w:hRule="exact" w:hSpace="180" w:wrap="around" w:vAnchor="text" w:hAnchor="page" w:x="577" w:y="141"/>
        <w:rPr>
          <w:rFonts w:ascii="Garamond" w:hAnsi="Garamond"/>
          <w:color w:val="0000FF"/>
          <w:sz w:val="18"/>
        </w:rPr>
      </w:pPr>
      <w:r w:rsidRPr="002864B4">
        <w:rPr>
          <w:rFonts w:ascii="Garamond" w:hAnsi="Garamond"/>
          <w:color w:val="0000FF"/>
          <w:sz w:val="18"/>
        </w:rPr>
        <w:t>KENDALL</w:t>
      </w:r>
      <w:r>
        <w:rPr>
          <w:rFonts w:ascii="Garamond" w:hAnsi="Garamond"/>
          <w:color w:val="0000FF"/>
          <w:sz w:val="18"/>
        </w:rPr>
        <w:t xml:space="preserve"> DEVAULT </w:t>
      </w:r>
      <w:r w:rsidR="009F16DF" w:rsidRPr="002864B4">
        <w:rPr>
          <w:rFonts w:ascii="Garamond" w:hAnsi="Garamond"/>
          <w:color w:val="0000FF"/>
          <w:sz w:val="18"/>
        </w:rPr>
        <w:t>Vice-President</w:t>
      </w:r>
    </w:p>
    <w:p w:rsidR="009F16DF" w:rsidRPr="002864B4" w:rsidRDefault="0097711C" w:rsidP="0097711C">
      <w:pPr>
        <w:framePr w:w="3701" w:h="2121" w:hRule="exact" w:hSpace="180" w:wrap="around" w:vAnchor="text" w:hAnchor="page" w:x="577" w:y="141"/>
        <w:rPr>
          <w:rFonts w:ascii="Garamond" w:hAnsi="Garamond"/>
          <w:color w:val="0000FF"/>
          <w:sz w:val="18"/>
        </w:rPr>
      </w:pPr>
      <w:r>
        <w:rPr>
          <w:rFonts w:ascii="Garamond" w:hAnsi="Garamond"/>
          <w:color w:val="0000FF"/>
          <w:spacing w:val="20"/>
          <w:sz w:val="18"/>
        </w:rPr>
        <w:t>MOLLY STANCELL</w:t>
      </w:r>
      <w:r w:rsidR="009F16DF" w:rsidRPr="002864B4">
        <w:rPr>
          <w:rFonts w:ascii="Garamond" w:hAnsi="Garamond"/>
          <w:color w:val="0000FF"/>
          <w:spacing w:val="20"/>
          <w:sz w:val="18"/>
        </w:rPr>
        <w:t>, Secretary</w:t>
      </w:r>
    </w:p>
    <w:p w:rsidR="0097711C" w:rsidRDefault="0097711C" w:rsidP="0097711C">
      <w:pPr>
        <w:framePr w:w="3701" w:h="2121" w:hRule="exact" w:hSpace="180" w:wrap="around" w:vAnchor="text" w:hAnchor="page" w:x="577" w:y="141"/>
        <w:rPr>
          <w:rFonts w:ascii="Garamond" w:hAnsi="Garamond"/>
          <w:color w:val="0000FF"/>
          <w:sz w:val="18"/>
        </w:rPr>
      </w:pPr>
      <w:r>
        <w:rPr>
          <w:rFonts w:ascii="Garamond" w:hAnsi="Garamond"/>
          <w:color w:val="0000FF"/>
          <w:sz w:val="18"/>
        </w:rPr>
        <w:t>JAYBE BARRETT</w:t>
      </w:r>
    </w:p>
    <w:p w:rsidR="009F16DF" w:rsidRDefault="009F16DF" w:rsidP="0097711C">
      <w:pPr>
        <w:framePr w:w="3701" w:h="2121" w:hRule="exact" w:hSpace="180" w:wrap="around" w:vAnchor="text" w:hAnchor="page" w:x="577" w:y="141"/>
        <w:rPr>
          <w:rFonts w:ascii="Garamond" w:hAnsi="Garamond"/>
          <w:color w:val="0000FF"/>
          <w:sz w:val="18"/>
        </w:rPr>
      </w:pPr>
      <w:r w:rsidRPr="002864B4">
        <w:rPr>
          <w:rFonts w:ascii="Garamond" w:hAnsi="Garamond"/>
          <w:color w:val="0000FF"/>
          <w:sz w:val="18"/>
        </w:rPr>
        <w:t>KEITH HADLEY</w:t>
      </w:r>
    </w:p>
    <w:p w:rsidR="0097711C" w:rsidRPr="002864B4" w:rsidRDefault="0097711C" w:rsidP="0097711C">
      <w:pPr>
        <w:framePr w:w="3701" w:h="2121" w:hRule="exact" w:hSpace="180" w:wrap="around" w:vAnchor="text" w:hAnchor="page" w:x="577" w:y="141"/>
        <w:rPr>
          <w:rFonts w:ascii="Garamond" w:hAnsi="Garamond"/>
          <w:color w:val="0000FF"/>
          <w:sz w:val="18"/>
        </w:rPr>
      </w:pPr>
      <w:r>
        <w:rPr>
          <w:rFonts w:ascii="Garamond" w:hAnsi="Garamond"/>
          <w:color w:val="0000FF"/>
          <w:sz w:val="18"/>
        </w:rPr>
        <w:t>SCOTT JOHNSON</w:t>
      </w:r>
    </w:p>
    <w:p w:rsidR="009F16DF" w:rsidRPr="002864B4" w:rsidRDefault="002864B4" w:rsidP="0097711C">
      <w:pPr>
        <w:framePr w:w="3701" w:h="2121" w:hRule="exact" w:hSpace="180" w:wrap="around" w:vAnchor="text" w:hAnchor="page" w:x="577" w:y="141"/>
        <w:rPr>
          <w:rFonts w:ascii="Garamond" w:hAnsi="Garamond"/>
          <w:color w:val="0000FF"/>
          <w:spacing w:val="20"/>
          <w:sz w:val="18"/>
        </w:rPr>
      </w:pPr>
      <w:r w:rsidRPr="002864B4">
        <w:rPr>
          <w:rFonts w:ascii="Garamond" w:hAnsi="Garamond"/>
          <w:color w:val="0000FF"/>
          <w:sz w:val="18"/>
        </w:rPr>
        <w:t>WILLIAM MARTIN</w:t>
      </w:r>
    </w:p>
    <w:p w:rsidR="009F16DF" w:rsidRPr="002864B4" w:rsidRDefault="009F16DF" w:rsidP="0097711C">
      <w:pPr>
        <w:framePr w:w="3701" w:h="2121" w:hRule="exact" w:hSpace="180" w:wrap="around" w:vAnchor="text" w:hAnchor="page" w:x="577" w:y="141"/>
        <w:rPr>
          <w:color w:val="0000FF"/>
          <w:spacing w:val="20"/>
          <w:sz w:val="16"/>
        </w:rPr>
      </w:pPr>
    </w:p>
    <w:p w:rsidR="001E48F4" w:rsidRDefault="001E48F4" w:rsidP="006934DB">
      <w:pPr>
        <w:framePr w:w="2282" w:h="3065" w:hRule="exact" w:hSpace="180" w:wrap="around" w:vAnchor="text" w:hAnchor="page" w:x="9442" w:y="-179"/>
        <w:jc w:val="center"/>
        <w:rPr>
          <w:rFonts w:ascii="Garamond" w:hAnsi="Garamond"/>
          <w:color w:val="0000FF"/>
          <w:sz w:val="18"/>
        </w:rPr>
      </w:pPr>
      <w:r>
        <w:rPr>
          <w:rFonts w:ascii="Garamond" w:hAnsi="Garamond"/>
          <w:color w:val="0000FF"/>
          <w:sz w:val="18"/>
        </w:rPr>
        <w:t>Superintendent</w:t>
      </w:r>
    </w:p>
    <w:p w:rsidR="001E48F4" w:rsidRDefault="0097711C" w:rsidP="006934DB">
      <w:pPr>
        <w:framePr w:w="2282" w:h="3065" w:hRule="exact" w:hSpace="180" w:wrap="around" w:vAnchor="text" w:hAnchor="page" w:x="9442" w:y="-179"/>
        <w:jc w:val="center"/>
        <w:rPr>
          <w:rFonts w:ascii="Garamond" w:hAnsi="Garamond"/>
          <w:color w:val="0000FF"/>
          <w:sz w:val="18"/>
        </w:rPr>
      </w:pPr>
      <w:r>
        <w:rPr>
          <w:rFonts w:ascii="Garamond" w:hAnsi="Garamond"/>
          <w:color w:val="0000FF"/>
          <w:sz w:val="18"/>
        </w:rPr>
        <w:t>MIKE READ</w:t>
      </w:r>
    </w:p>
    <w:p w:rsidR="001E48F4" w:rsidRDefault="001E48F4" w:rsidP="006934DB">
      <w:pPr>
        <w:framePr w:w="2282" w:h="3065" w:hRule="exact" w:hSpace="180" w:wrap="around" w:vAnchor="text" w:hAnchor="page" w:x="9442" w:y="-179"/>
        <w:jc w:val="center"/>
        <w:rPr>
          <w:rFonts w:ascii="Garamond" w:hAnsi="Garamond"/>
          <w:color w:val="0000FF"/>
          <w:sz w:val="18"/>
        </w:rPr>
      </w:pPr>
      <w:r>
        <w:rPr>
          <w:rFonts w:ascii="Garamond" w:hAnsi="Garamond"/>
          <w:color w:val="0000FF"/>
          <w:sz w:val="18"/>
        </w:rPr>
        <w:t>(806)-481-3371</w:t>
      </w:r>
    </w:p>
    <w:p w:rsidR="001E48F4" w:rsidRDefault="001E48F4" w:rsidP="006934DB">
      <w:pPr>
        <w:framePr w:w="2282" w:h="3065" w:hRule="exact" w:hSpace="180" w:wrap="around" w:vAnchor="text" w:hAnchor="page" w:x="9442" w:y="-179"/>
        <w:jc w:val="center"/>
        <w:rPr>
          <w:rFonts w:ascii="Garamond" w:hAnsi="Garamond"/>
          <w:color w:val="0000FF"/>
          <w:sz w:val="18"/>
        </w:rPr>
      </w:pPr>
    </w:p>
    <w:p w:rsidR="009F16DF" w:rsidRPr="002864B4" w:rsidRDefault="009F16DF" w:rsidP="006934DB">
      <w:pPr>
        <w:framePr w:w="2282" w:h="3065" w:hRule="exact" w:hSpace="180" w:wrap="around" w:vAnchor="text" w:hAnchor="page" w:x="9442" w:y="-179"/>
        <w:jc w:val="center"/>
        <w:rPr>
          <w:rFonts w:ascii="Garamond" w:hAnsi="Garamond"/>
          <w:color w:val="0000FF"/>
          <w:sz w:val="18"/>
        </w:rPr>
      </w:pPr>
      <w:r w:rsidRPr="002864B4">
        <w:rPr>
          <w:rFonts w:ascii="Garamond" w:hAnsi="Garamond"/>
          <w:color w:val="0000FF"/>
          <w:sz w:val="18"/>
        </w:rPr>
        <w:t>High School Principal</w:t>
      </w:r>
    </w:p>
    <w:p w:rsidR="009F16DF" w:rsidRPr="002864B4" w:rsidRDefault="0097711C" w:rsidP="006934DB">
      <w:pPr>
        <w:framePr w:w="2282" w:h="3065" w:hRule="exact" w:hSpace="180" w:wrap="around" w:vAnchor="text" w:hAnchor="page" w:x="9442" w:y="-179"/>
        <w:jc w:val="center"/>
        <w:rPr>
          <w:rFonts w:ascii="Garamond" w:hAnsi="Garamond"/>
          <w:color w:val="0000FF"/>
          <w:spacing w:val="20"/>
          <w:sz w:val="18"/>
        </w:rPr>
      </w:pPr>
      <w:r>
        <w:rPr>
          <w:rFonts w:ascii="Garamond" w:hAnsi="Garamond"/>
          <w:color w:val="0000FF"/>
          <w:spacing w:val="20"/>
          <w:sz w:val="18"/>
        </w:rPr>
        <w:t>BRIAN PATTERSON</w:t>
      </w:r>
    </w:p>
    <w:p w:rsidR="009F16DF" w:rsidRPr="002864B4" w:rsidRDefault="009F16DF" w:rsidP="006934DB">
      <w:pPr>
        <w:framePr w:w="2282" w:h="3065" w:hRule="exact" w:hSpace="180" w:wrap="around" w:vAnchor="text" w:hAnchor="page" w:x="9442" w:y="-179"/>
        <w:jc w:val="center"/>
        <w:rPr>
          <w:rFonts w:ascii="Garamond" w:hAnsi="Garamond"/>
          <w:color w:val="0000FF"/>
          <w:sz w:val="18"/>
        </w:rPr>
      </w:pPr>
      <w:r w:rsidRPr="002864B4">
        <w:rPr>
          <w:rFonts w:ascii="Garamond" w:hAnsi="Garamond"/>
          <w:color w:val="0000FF"/>
          <w:spacing w:val="20"/>
          <w:sz w:val="18"/>
        </w:rPr>
        <w:t xml:space="preserve"> </w:t>
      </w:r>
      <w:smartTag w:uri="urn:schemas-microsoft-com:office:smarttags" w:element="phone">
        <w:smartTagPr>
          <w:attr w:name="phonenumber" w:val="8064813351"/>
        </w:smartTagPr>
        <w:r w:rsidRPr="002864B4">
          <w:rPr>
            <w:rFonts w:ascii="Garamond" w:hAnsi="Garamond"/>
            <w:color w:val="0000FF"/>
            <w:spacing w:val="20"/>
            <w:sz w:val="18"/>
          </w:rPr>
          <w:t>(806) 481-3351</w:t>
        </w:r>
      </w:smartTag>
    </w:p>
    <w:p w:rsidR="009F16DF" w:rsidRPr="002864B4" w:rsidRDefault="009F16DF" w:rsidP="006934DB">
      <w:pPr>
        <w:framePr w:w="2282" w:h="3065" w:hRule="exact" w:hSpace="180" w:wrap="around" w:vAnchor="text" w:hAnchor="page" w:x="9442" w:y="-179"/>
        <w:jc w:val="center"/>
        <w:rPr>
          <w:rFonts w:ascii="Garamond" w:hAnsi="Garamond"/>
          <w:color w:val="0000FF"/>
          <w:sz w:val="18"/>
        </w:rPr>
      </w:pPr>
    </w:p>
    <w:p w:rsidR="009F16DF" w:rsidRPr="002864B4" w:rsidRDefault="009F16DF" w:rsidP="006934DB">
      <w:pPr>
        <w:framePr w:w="2282" w:h="3065" w:hRule="exact" w:hSpace="180" w:wrap="around" w:vAnchor="text" w:hAnchor="page" w:x="9442" w:y="-179"/>
        <w:jc w:val="center"/>
        <w:rPr>
          <w:rFonts w:ascii="Garamond" w:hAnsi="Garamond"/>
          <w:color w:val="0000FF"/>
          <w:sz w:val="18"/>
        </w:rPr>
      </w:pPr>
      <w:r w:rsidRPr="002864B4">
        <w:rPr>
          <w:rFonts w:ascii="Garamond" w:hAnsi="Garamond"/>
          <w:color w:val="0000FF"/>
          <w:sz w:val="18"/>
        </w:rPr>
        <w:t xml:space="preserve"> Junior High Principal</w:t>
      </w:r>
    </w:p>
    <w:p w:rsidR="009F16DF" w:rsidRPr="002864B4" w:rsidRDefault="009F16DF" w:rsidP="006934DB">
      <w:pPr>
        <w:framePr w:w="2282" w:h="3065" w:hRule="exact" w:hSpace="180" w:wrap="around" w:vAnchor="text" w:hAnchor="page" w:x="9442" w:y="-179"/>
        <w:jc w:val="center"/>
        <w:rPr>
          <w:rFonts w:ascii="Garamond" w:hAnsi="Garamond"/>
          <w:color w:val="0000FF"/>
          <w:sz w:val="18"/>
        </w:rPr>
      </w:pPr>
      <w:smartTag w:uri="urn:schemas:contacts" w:element="GivenName">
        <w:r w:rsidRPr="002864B4">
          <w:rPr>
            <w:rFonts w:ascii="Garamond" w:hAnsi="Garamond"/>
            <w:color w:val="0000FF"/>
            <w:sz w:val="18"/>
          </w:rPr>
          <w:t>JIMMIE</w:t>
        </w:r>
      </w:smartTag>
      <w:r w:rsidRPr="002864B4">
        <w:rPr>
          <w:rFonts w:ascii="Garamond" w:hAnsi="Garamond"/>
          <w:color w:val="0000FF"/>
          <w:sz w:val="18"/>
        </w:rPr>
        <w:t xml:space="preserve"> MACE</w:t>
      </w:r>
    </w:p>
    <w:p w:rsidR="009F16DF" w:rsidRPr="002864B4" w:rsidRDefault="009F16DF" w:rsidP="006934DB">
      <w:pPr>
        <w:framePr w:w="2282" w:h="3065" w:hRule="exact" w:hSpace="180" w:wrap="around" w:vAnchor="text" w:hAnchor="page" w:x="9442" w:y="-179"/>
        <w:jc w:val="center"/>
        <w:rPr>
          <w:rFonts w:ascii="Garamond" w:hAnsi="Garamond"/>
          <w:color w:val="0000FF"/>
          <w:sz w:val="18"/>
        </w:rPr>
      </w:pPr>
      <w:smartTag w:uri="urn:schemas-microsoft-com:office:smarttags" w:element="phone">
        <w:smartTagPr>
          <w:attr w:name="phonenumber" w:val="8064819260"/>
        </w:smartTagPr>
        <w:r w:rsidRPr="002864B4">
          <w:rPr>
            <w:rFonts w:ascii="Garamond" w:hAnsi="Garamond"/>
            <w:color w:val="0000FF"/>
            <w:sz w:val="18"/>
          </w:rPr>
          <w:t>(806) 481-9260</w:t>
        </w:r>
      </w:smartTag>
    </w:p>
    <w:p w:rsidR="009F16DF" w:rsidRPr="002864B4" w:rsidRDefault="009F16DF" w:rsidP="006934DB">
      <w:pPr>
        <w:framePr w:w="2282" w:h="3065" w:hRule="exact" w:hSpace="180" w:wrap="around" w:vAnchor="text" w:hAnchor="page" w:x="9442" w:y="-179"/>
        <w:jc w:val="center"/>
        <w:rPr>
          <w:rFonts w:ascii="Garamond" w:hAnsi="Garamond"/>
          <w:color w:val="0000FF"/>
          <w:sz w:val="18"/>
        </w:rPr>
      </w:pPr>
    </w:p>
    <w:p w:rsidR="009F16DF" w:rsidRPr="002864B4" w:rsidRDefault="009F16DF" w:rsidP="00935349">
      <w:pPr>
        <w:framePr w:w="2282" w:h="3065" w:hRule="exact" w:hSpace="180" w:wrap="around" w:vAnchor="text" w:hAnchor="page" w:x="9442" w:y="-179"/>
        <w:jc w:val="center"/>
        <w:rPr>
          <w:rFonts w:ascii="Garamond" w:hAnsi="Garamond"/>
          <w:color w:val="0000FF"/>
          <w:sz w:val="18"/>
        </w:rPr>
      </w:pPr>
      <w:r w:rsidRPr="002864B4">
        <w:rPr>
          <w:rFonts w:ascii="Garamond" w:hAnsi="Garamond"/>
          <w:color w:val="0000FF"/>
          <w:sz w:val="18"/>
        </w:rPr>
        <w:t>Elementary Principal</w:t>
      </w:r>
    </w:p>
    <w:p w:rsidR="009F16DF" w:rsidRPr="002864B4" w:rsidRDefault="0097711C" w:rsidP="006934DB">
      <w:pPr>
        <w:framePr w:w="2282" w:h="3065" w:hRule="exact" w:hSpace="180" w:wrap="around" w:vAnchor="text" w:hAnchor="page" w:x="9442" w:y="-179"/>
        <w:jc w:val="center"/>
        <w:rPr>
          <w:rFonts w:ascii="Garamond" w:hAnsi="Garamond"/>
          <w:color w:val="0000FF"/>
          <w:spacing w:val="20"/>
          <w:sz w:val="18"/>
        </w:rPr>
      </w:pPr>
      <w:r>
        <w:rPr>
          <w:rFonts w:ascii="Garamond" w:hAnsi="Garamond"/>
          <w:color w:val="0000FF"/>
          <w:spacing w:val="20"/>
          <w:sz w:val="18"/>
        </w:rPr>
        <w:t>MARK BARNES</w:t>
      </w:r>
    </w:p>
    <w:p w:rsidR="009F16DF" w:rsidRPr="002864B4" w:rsidRDefault="009F16DF" w:rsidP="006934DB">
      <w:pPr>
        <w:framePr w:w="2282" w:h="3065" w:hRule="exact" w:hSpace="180" w:wrap="around" w:vAnchor="text" w:hAnchor="page" w:x="9442" w:y="-179"/>
        <w:jc w:val="center"/>
        <w:rPr>
          <w:color w:val="0000FF"/>
        </w:rPr>
      </w:pPr>
      <w:r w:rsidRPr="002864B4">
        <w:rPr>
          <w:rFonts w:ascii="Garamond" w:hAnsi="Garamond"/>
          <w:color w:val="0000FF"/>
          <w:sz w:val="18"/>
        </w:rPr>
        <w:t xml:space="preserve"> </w:t>
      </w:r>
      <w:smartTag w:uri="urn:schemas-microsoft-com:office:smarttags" w:element="phone">
        <w:smartTagPr>
          <w:attr w:name="phonenumber" w:val="8064819131"/>
        </w:smartTagPr>
        <w:r w:rsidRPr="002864B4">
          <w:rPr>
            <w:rFonts w:ascii="Garamond" w:hAnsi="Garamond"/>
            <w:color w:val="0000FF"/>
            <w:sz w:val="18"/>
          </w:rPr>
          <w:t>(806) 481-9131</w:t>
        </w:r>
      </w:smartTag>
    </w:p>
    <w:p w:rsidR="009F16DF" w:rsidRPr="002864B4" w:rsidRDefault="009F16DF">
      <w:pPr>
        <w:rPr>
          <w:rFonts w:ascii="TimesNewRoman" w:hAnsi="TimesNewRoman"/>
          <w:snapToGrid w:val="0"/>
          <w:sz w:val="24"/>
          <w:szCs w:val="24"/>
        </w:rPr>
      </w:pPr>
    </w:p>
    <w:p w:rsidR="00935349" w:rsidRDefault="00935349" w:rsidP="00935349">
      <w:pPr>
        <w:pStyle w:val="Title"/>
        <w:rPr>
          <w:szCs w:val="24"/>
        </w:rPr>
      </w:pPr>
      <w:r>
        <w:rPr>
          <w:szCs w:val="24"/>
        </w:rPr>
        <w:t xml:space="preserve">                          </w:t>
      </w:r>
    </w:p>
    <w:p w:rsidR="0049435D" w:rsidRDefault="0049435D" w:rsidP="00C7006E">
      <w:pPr>
        <w:pStyle w:val="Title"/>
        <w:jc w:val="left"/>
        <w:rPr>
          <w:szCs w:val="24"/>
        </w:rPr>
      </w:pPr>
    </w:p>
    <w:p w:rsidR="0049435D" w:rsidRDefault="0049435D" w:rsidP="0049435D">
      <w:pPr>
        <w:pStyle w:val="Title"/>
        <w:rPr>
          <w:szCs w:val="24"/>
        </w:rPr>
      </w:pPr>
    </w:p>
    <w:p w:rsidR="0049435D" w:rsidRDefault="0049435D" w:rsidP="0049435D">
      <w:pPr>
        <w:pStyle w:val="Title"/>
        <w:rPr>
          <w:szCs w:val="24"/>
        </w:rPr>
      </w:pPr>
    </w:p>
    <w:p w:rsidR="0049435D" w:rsidRDefault="0049435D" w:rsidP="0049435D">
      <w:pPr>
        <w:pStyle w:val="Title"/>
        <w:rPr>
          <w:szCs w:val="24"/>
        </w:rPr>
      </w:pPr>
      <w:r>
        <w:rPr>
          <w:szCs w:val="24"/>
        </w:rPr>
        <w:t>CIVIL RIGHTS POLICY</w:t>
      </w:r>
    </w:p>
    <w:p w:rsidR="0049435D" w:rsidRDefault="0049435D" w:rsidP="0049435D">
      <w:pPr>
        <w:pStyle w:val="Title"/>
        <w:rPr>
          <w:szCs w:val="24"/>
        </w:rPr>
      </w:pPr>
    </w:p>
    <w:p w:rsidR="0049435D" w:rsidRDefault="0049435D" w:rsidP="0049435D">
      <w:pPr>
        <w:pStyle w:val="Title"/>
        <w:jc w:val="left"/>
        <w:rPr>
          <w:szCs w:val="24"/>
        </w:rPr>
      </w:pPr>
      <w:r>
        <w:rPr>
          <w:szCs w:val="24"/>
        </w:rPr>
        <w:t>Goal:  To assure that Child Nutrition Program benefits are made available and provided to all eligible individuals without discrimination on the basis of their race, color, national origin, sex, age, or disability.</w:t>
      </w:r>
    </w:p>
    <w:p w:rsidR="0049435D" w:rsidRDefault="0049435D" w:rsidP="0049435D">
      <w:pPr>
        <w:pStyle w:val="Title"/>
        <w:jc w:val="left"/>
        <w:rPr>
          <w:szCs w:val="24"/>
        </w:rPr>
      </w:pPr>
    </w:p>
    <w:p w:rsidR="0049435D" w:rsidRDefault="0049435D" w:rsidP="0049435D">
      <w:pPr>
        <w:pStyle w:val="Title"/>
        <w:jc w:val="left"/>
        <w:rPr>
          <w:szCs w:val="24"/>
        </w:rPr>
      </w:pPr>
      <w:r>
        <w:rPr>
          <w:szCs w:val="24"/>
        </w:rPr>
        <w:t>USDA regulations outline each school’s responsibility regarding Civil Rights Compliance, Texas Department of Agriculture’s Administrator Reference Manual, Section 19 gives procedures required to assure that all participating schools comply.  TDA’s 2007 Civil Rights brochure is a good tool for staff as well as families.</w:t>
      </w:r>
    </w:p>
    <w:p w:rsidR="0049435D" w:rsidRDefault="0049435D" w:rsidP="0049435D">
      <w:pPr>
        <w:pStyle w:val="Title"/>
        <w:jc w:val="left"/>
        <w:rPr>
          <w:szCs w:val="24"/>
        </w:rPr>
      </w:pPr>
    </w:p>
    <w:p w:rsidR="0049435D" w:rsidRDefault="0049435D" w:rsidP="0049435D">
      <w:pPr>
        <w:pStyle w:val="Title"/>
        <w:jc w:val="left"/>
        <w:rPr>
          <w:szCs w:val="24"/>
        </w:rPr>
      </w:pPr>
      <w:r>
        <w:rPr>
          <w:szCs w:val="24"/>
        </w:rPr>
        <w:t>Any person alleging discrimination has a right to file a complaint.  A sample complaint form is provided on ARM 19.10.  All complaints, written or verbal, shall be accepted by the school district and forwarded to Texas Department of Agriculture, Food and Nutrition Division, 1700 North Congress Ave, 10</w:t>
      </w:r>
      <w:r w:rsidRPr="0049435D">
        <w:rPr>
          <w:szCs w:val="24"/>
          <w:vertAlign w:val="superscript"/>
        </w:rPr>
        <w:t>th</w:t>
      </w:r>
      <w:r>
        <w:rPr>
          <w:szCs w:val="24"/>
        </w:rPr>
        <w:t xml:space="preserve"> Floor, Austin, Texas 78701.  Telephone Number:  1-877-TEX-MEAL.</w:t>
      </w:r>
    </w:p>
    <w:p w:rsidR="0049435D" w:rsidRDefault="0049435D" w:rsidP="0049435D">
      <w:pPr>
        <w:pStyle w:val="Title"/>
        <w:jc w:val="left"/>
        <w:rPr>
          <w:szCs w:val="24"/>
        </w:rPr>
      </w:pPr>
    </w:p>
    <w:p w:rsidR="0049435D" w:rsidRDefault="0049435D" w:rsidP="0049435D">
      <w:pPr>
        <w:pStyle w:val="Title"/>
        <w:jc w:val="left"/>
        <w:rPr>
          <w:szCs w:val="24"/>
        </w:rPr>
      </w:pPr>
      <w:r>
        <w:rPr>
          <w:szCs w:val="24"/>
        </w:rPr>
        <w:t xml:space="preserve">The only “And Justice For All” poster that is acceptable is USDA Form AD-475C (Revised 12-99).  The poster is the Statue of Liberty, red-white-blue, 11” x 17”.  It is suggested that the poster be framed to preserve it for following years.  All other posters including 8 ½ X 11 copies should be removed.  </w:t>
      </w:r>
    </w:p>
    <w:p w:rsidR="0049435D" w:rsidRDefault="0049435D" w:rsidP="0049435D">
      <w:pPr>
        <w:pStyle w:val="Title"/>
        <w:jc w:val="left"/>
        <w:rPr>
          <w:szCs w:val="24"/>
        </w:rPr>
      </w:pPr>
    </w:p>
    <w:p w:rsidR="0049435D" w:rsidRDefault="0049435D" w:rsidP="0049435D">
      <w:pPr>
        <w:pStyle w:val="Title"/>
        <w:jc w:val="left"/>
        <w:rPr>
          <w:szCs w:val="24"/>
        </w:rPr>
      </w:pPr>
      <w:r>
        <w:rPr>
          <w:szCs w:val="24"/>
        </w:rPr>
        <w:t>USDA no longer prohibits seating students in the cafeteria “boy-girl-boy-girl.”  (Summer 2008).</w:t>
      </w:r>
    </w:p>
    <w:p w:rsidR="0049435D" w:rsidRDefault="0049435D" w:rsidP="0049435D">
      <w:pPr>
        <w:pStyle w:val="Title"/>
        <w:jc w:val="left"/>
        <w:rPr>
          <w:szCs w:val="24"/>
        </w:rPr>
      </w:pPr>
    </w:p>
    <w:p w:rsidR="0049435D" w:rsidRDefault="0049435D" w:rsidP="0049435D">
      <w:pPr>
        <w:pStyle w:val="Title"/>
        <w:jc w:val="left"/>
        <w:rPr>
          <w:szCs w:val="24"/>
        </w:rPr>
      </w:pPr>
    </w:p>
    <w:p w:rsidR="0049435D" w:rsidRDefault="0049435D" w:rsidP="0049435D">
      <w:pPr>
        <w:pStyle w:val="Title"/>
        <w:jc w:val="left"/>
        <w:rPr>
          <w:szCs w:val="24"/>
        </w:rPr>
      </w:pPr>
    </w:p>
    <w:p w:rsidR="0049435D" w:rsidRDefault="0049435D" w:rsidP="0049435D">
      <w:pPr>
        <w:pStyle w:val="Title"/>
        <w:jc w:val="left"/>
        <w:rPr>
          <w:szCs w:val="24"/>
        </w:rPr>
      </w:pPr>
    </w:p>
    <w:p w:rsidR="0049435D" w:rsidRDefault="0049435D" w:rsidP="0049435D">
      <w:pPr>
        <w:pStyle w:val="Title"/>
        <w:jc w:val="left"/>
        <w:rPr>
          <w:szCs w:val="24"/>
        </w:rPr>
      </w:pPr>
    </w:p>
    <w:p w:rsidR="0049435D" w:rsidRDefault="0049435D" w:rsidP="0049435D">
      <w:pPr>
        <w:pStyle w:val="Title"/>
        <w:jc w:val="left"/>
        <w:rPr>
          <w:szCs w:val="24"/>
        </w:rPr>
      </w:pPr>
    </w:p>
    <w:p w:rsidR="0049435D" w:rsidRDefault="0049435D" w:rsidP="0049435D">
      <w:pPr>
        <w:pStyle w:val="Title"/>
        <w:jc w:val="left"/>
        <w:rPr>
          <w:szCs w:val="24"/>
        </w:rPr>
      </w:pPr>
      <w:r>
        <w:rPr>
          <w:szCs w:val="24"/>
        </w:rPr>
        <w:t>Mike Read</w:t>
      </w:r>
      <w:r>
        <w:rPr>
          <w:szCs w:val="24"/>
        </w:rPr>
        <w:tab/>
        <w:t>August 1, 2012</w:t>
      </w:r>
    </w:p>
    <w:p w:rsidR="0049435D" w:rsidRDefault="0049435D" w:rsidP="0049435D">
      <w:pPr>
        <w:pStyle w:val="Title"/>
        <w:jc w:val="left"/>
        <w:rPr>
          <w:szCs w:val="24"/>
        </w:rPr>
      </w:pPr>
      <w:r>
        <w:rPr>
          <w:szCs w:val="24"/>
        </w:rPr>
        <w:t>Superintendent</w:t>
      </w:r>
    </w:p>
    <w:p w:rsidR="0049435D" w:rsidRDefault="0049435D" w:rsidP="0049435D">
      <w:pPr>
        <w:pStyle w:val="Title"/>
        <w:jc w:val="left"/>
        <w:rPr>
          <w:szCs w:val="24"/>
        </w:rPr>
      </w:pPr>
    </w:p>
    <w:p w:rsidR="0049435D" w:rsidRDefault="0049435D" w:rsidP="0049435D">
      <w:pPr>
        <w:pStyle w:val="Title"/>
        <w:jc w:val="left"/>
        <w:rPr>
          <w:szCs w:val="24"/>
        </w:rPr>
      </w:pPr>
    </w:p>
    <w:p w:rsidR="0049435D" w:rsidRDefault="0049435D" w:rsidP="00C7006E">
      <w:pPr>
        <w:pStyle w:val="Title"/>
        <w:jc w:val="left"/>
        <w:rPr>
          <w:szCs w:val="24"/>
        </w:rPr>
      </w:pPr>
    </w:p>
    <w:p w:rsidR="006934DB" w:rsidRPr="00935349" w:rsidRDefault="00F43916" w:rsidP="00935349">
      <w:pPr>
        <w:pStyle w:val="Title"/>
        <w:rPr>
          <w:rFonts w:ascii="Bradley Hand ITC" w:hAnsi="Bradley Hand ITC"/>
          <w:color w:val="0000FF"/>
          <w:sz w:val="28"/>
        </w:rPr>
      </w:pPr>
      <w:r>
        <w:rPr>
          <w:noProof/>
        </w:rPr>
        <w:drawing>
          <wp:anchor distT="0" distB="0" distL="114300" distR="114300" simplePos="0" relativeHeight="251657728" behindDoc="1" locked="0" layoutInCell="1" allowOverlap="1">
            <wp:simplePos x="0" y="0"/>
            <wp:positionH relativeFrom="column">
              <wp:posOffset>394335</wp:posOffset>
            </wp:positionH>
            <wp:positionV relativeFrom="page">
              <wp:posOffset>3273425</wp:posOffset>
            </wp:positionV>
            <wp:extent cx="5943600" cy="48641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94000" contrast="-70000"/>
                    </a:blip>
                    <a:srcRect/>
                    <a:stretch>
                      <a:fillRect/>
                    </a:stretch>
                  </pic:blipFill>
                  <pic:spPr bwMode="auto">
                    <a:xfrm>
                      <a:off x="0" y="0"/>
                      <a:ext cx="5943600" cy="4864100"/>
                    </a:xfrm>
                    <a:prstGeom prst="rect">
                      <a:avLst/>
                    </a:prstGeom>
                    <a:noFill/>
                  </pic:spPr>
                </pic:pic>
              </a:graphicData>
            </a:graphic>
          </wp:anchor>
        </w:drawing>
      </w:r>
    </w:p>
    <w:sectPr w:rsidR="006934DB" w:rsidRPr="00935349" w:rsidSect="00935349">
      <w:footerReference w:type="default" r:id="rId7"/>
      <w:pgSz w:w="12240" w:h="15840"/>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D98" w:rsidRDefault="002F3D98">
      <w:r>
        <w:separator/>
      </w:r>
    </w:p>
  </w:endnote>
  <w:endnote w:type="continuationSeparator" w:id="0">
    <w:p w:rsidR="002F3D98" w:rsidRDefault="002F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6E" w:rsidRDefault="00C7006E">
    <w:pPr>
      <w:pStyle w:val="Footer"/>
      <w:framePr w:wrap="around" w:vAnchor="text" w:hAnchor="margin" w:xAlign="center" w:y="1"/>
      <w:rPr>
        <w:rStyle w:val="PageNumber"/>
      </w:rPr>
    </w:pPr>
  </w:p>
  <w:p w:rsidR="00C7006E" w:rsidRDefault="00C7006E" w:rsidP="00C70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D98" w:rsidRDefault="002F3D98">
      <w:r>
        <w:separator/>
      </w:r>
    </w:p>
  </w:footnote>
  <w:footnote w:type="continuationSeparator" w:id="0">
    <w:p w:rsidR="002F3D98" w:rsidRDefault="002F3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44D3"/>
    <w:rsid w:val="000C29DA"/>
    <w:rsid w:val="00180BF7"/>
    <w:rsid w:val="001B7DC2"/>
    <w:rsid w:val="001E48F4"/>
    <w:rsid w:val="0026365D"/>
    <w:rsid w:val="002864B4"/>
    <w:rsid w:val="002C76DE"/>
    <w:rsid w:val="002C77D1"/>
    <w:rsid w:val="002F3D98"/>
    <w:rsid w:val="00314AA8"/>
    <w:rsid w:val="0049435D"/>
    <w:rsid w:val="00594B72"/>
    <w:rsid w:val="0063397B"/>
    <w:rsid w:val="006433BC"/>
    <w:rsid w:val="006934DB"/>
    <w:rsid w:val="008322F9"/>
    <w:rsid w:val="00935349"/>
    <w:rsid w:val="0097711C"/>
    <w:rsid w:val="009A21B0"/>
    <w:rsid w:val="009B6293"/>
    <w:rsid w:val="009E704D"/>
    <w:rsid w:val="009F16DF"/>
    <w:rsid w:val="00C01049"/>
    <w:rsid w:val="00C7006E"/>
    <w:rsid w:val="00C934B4"/>
    <w:rsid w:val="00DD1E42"/>
    <w:rsid w:val="00DD44D3"/>
    <w:rsid w:val="00E57AEA"/>
    <w:rsid w:val="00EB3522"/>
    <w:rsid w:val="00F43916"/>
    <w:rsid w:val="00F67511"/>
    <w:rsid w:val="00FF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5D"/>
  </w:style>
  <w:style w:type="paragraph" w:styleId="Heading1">
    <w:name w:val="heading 1"/>
    <w:basedOn w:val="Normal"/>
    <w:next w:val="Normal"/>
    <w:qFormat/>
    <w:rsid w:val="0026365D"/>
    <w:pPr>
      <w:keepNext/>
      <w:framePr w:w="4325" w:h="2021" w:hRule="exact" w:hSpace="180" w:wrap="around" w:vAnchor="text" w:hAnchor="page" w:x="4033" w:y="141"/>
      <w:jc w:val="center"/>
      <w:outlineLvl w:val="0"/>
    </w:pPr>
    <w:rPr>
      <w:rFonts w:ascii="Garamond" w:hAnsi="Garamond"/>
      <w:b/>
      <w:sz w:val="40"/>
    </w:rPr>
  </w:style>
  <w:style w:type="paragraph" w:styleId="Heading2">
    <w:name w:val="heading 2"/>
    <w:basedOn w:val="Normal"/>
    <w:next w:val="Normal"/>
    <w:qFormat/>
    <w:rsid w:val="0026365D"/>
    <w:pPr>
      <w:keepNext/>
      <w:outlineLvl w:val="1"/>
    </w:pPr>
    <w:rPr>
      <w:sz w:val="24"/>
    </w:rPr>
  </w:style>
  <w:style w:type="paragraph" w:styleId="Heading3">
    <w:name w:val="heading 3"/>
    <w:basedOn w:val="Normal"/>
    <w:next w:val="Normal"/>
    <w:qFormat/>
    <w:rsid w:val="0026365D"/>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6365D"/>
    <w:pPr>
      <w:framePr w:w="3529" w:h="2281" w:hRule="exact" w:hSpace="180" w:wrap="around" w:vAnchor="text" w:hAnchor="page" w:x="865" w:y="1"/>
    </w:pPr>
    <w:rPr>
      <w:rFonts w:ascii="Garamond" w:hAnsi="Garamond"/>
      <w:b/>
      <w:color w:val="0000FF"/>
      <w:sz w:val="18"/>
    </w:rPr>
  </w:style>
  <w:style w:type="paragraph" w:styleId="Date">
    <w:name w:val="Date"/>
    <w:basedOn w:val="Normal"/>
    <w:next w:val="Normal"/>
    <w:rsid w:val="0026365D"/>
  </w:style>
  <w:style w:type="paragraph" w:customStyle="1" w:styleId="InsideAddressName">
    <w:name w:val="Inside Address Name"/>
    <w:basedOn w:val="Normal"/>
    <w:rsid w:val="0026365D"/>
  </w:style>
  <w:style w:type="paragraph" w:customStyle="1" w:styleId="InsideAddress">
    <w:name w:val="Inside Address"/>
    <w:basedOn w:val="Normal"/>
    <w:rsid w:val="0026365D"/>
  </w:style>
  <w:style w:type="paragraph" w:styleId="Salutation">
    <w:name w:val="Salutation"/>
    <w:basedOn w:val="Normal"/>
    <w:next w:val="Normal"/>
    <w:rsid w:val="0026365D"/>
  </w:style>
  <w:style w:type="paragraph" w:styleId="BodyText">
    <w:name w:val="Body Text"/>
    <w:basedOn w:val="Normal"/>
    <w:rsid w:val="0026365D"/>
    <w:pPr>
      <w:spacing w:after="120"/>
    </w:pPr>
  </w:style>
  <w:style w:type="paragraph" w:styleId="Closing">
    <w:name w:val="Closing"/>
    <w:basedOn w:val="Normal"/>
    <w:rsid w:val="0026365D"/>
  </w:style>
  <w:style w:type="paragraph" w:styleId="Signature">
    <w:name w:val="Signature"/>
    <w:basedOn w:val="Normal"/>
    <w:rsid w:val="0026365D"/>
  </w:style>
  <w:style w:type="paragraph" w:customStyle="1" w:styleId="SignatureJobTitle">
    <w:name w:val="Signature Job Title"/>
    <w:basedOn w:val="Signature"/>
    <w:rsid w:val="0026365D"/>
  </w:style>
  <w:style w:type="paragraph" w:customStyle="1" w:styleId="SignatureCompany">
    <w:name w:val="Signature Company"/>
    <w:basedOn w:val="Signature"/>
    <w:rsid w:val="0026365D"/>
  </w:style>
  <w:style w:type="paragraph" w:customStyle="1" w:styleId="Enclosure">
    <w:name w:val="Enclosure"/>
    <w:basedOn w:val="Normal"/>
    <w:rsid w:val="0026365D"/>
  </w:style>
  <w:style w:type="paragraph" w:customStyle="1" w:styleId="ReferenceInitials">
    <w:name w:val="Reference Initials"/>
    <w:basedOn w:val="Normal"/>
    <w:rsid w:val="0026365D"/>
  </w:style>
  <w:style w:type="paragraph" w:customStyle="1" w:styleId="CcList">
    <w:name w:val="Cc List"/>
    <w:basedOn w:val="Normal"/>
    <w:rsid w:val="0026365D"/>
  </w:style>
  <w:style w:type="paragraph" w:customStyle="1" w:styleId="ReturnAddress">
    <w:name w:val="Return Address"/>
    <w:basedOn w:val="Normal"/>
    <w:rsid w:val="0026365D"/>
  </w:style>
  <w:style w:type="paragraph" w:customStyle="1" w:styleId="ReferenceLine">
    <w:name w:val="Reference Line"/>
    <w:basedOn w:val="BodyText"/>
    <w:rsid w:val="0026365D"/>
  </w:style>
  <w:style w:type="paragraph" w:styleId="Title">
    <w:name w:val="Title"/>
    <w:basedOn w:val="Normal"/>
    <w:qFormat/>
    <w:rsid w:val="0026365D"/>
    <w:pPr>
      <w:tabs>
        <w:tab w:val="left" w:pos="4291"/>
        <w:tab w:val="left" w:pos="6859"/>
        <w:tab w:val="left" w:pos="9853"/>
      </w:tabs>
      <w:autoSpaceDE w:val="0"/>
      <w:autoSpaceDN w:val="0"/>
      <w:adjustRightInd w:val="0"/>
      <w:spacing w:line="240" w:lineRule="atLeast"/>
      <w:jc w:val="center"/>
    </w:pPr>
    <w:rPr>
      <w:sz w:val="24"/>
      <w:szCs w:val="28"/>
    </w:rPr>
  </w:style>
  <w:style w:type="paragraph" w:styleId="BalloonText">
    <w:name w:val="Balloon Text"/>
    <w:basedOn w:val="Normal"/>
    <w:semiHidden/>
    <w:rsid w:val="00DD44D3"/>
    <w:rPr>
      <w:rFonts w:ascii="Tahoma" w:hAnsi="Tahoma" w:cs="Tahoma"/>
      <w:sz w:val="16"/>
      <w:szCs w:val="16"/>
    </w:rPr>
  </w:style>
  <w:style w:type="paragraph" w:styleId="Footer">
    <w:name w:val="footer"/>
    <w:basedOn w:val="Normal"/>
    <w:rsid w:val="00C7006E"/>
    <w:pPr>
      <w:tabs>
        <w:tab w:val="center" w:pos="4320"/>
        <w:tab w:val="right" w:pos="8640"/>
      </w:tabs>
    </w:pPr>
    <w:rPr>
      <w:rFonts w:ascii="Arial" w:hAnsi="Arial"/>
      <w:szCs w:val="24"/>
    </w:rPr>
  </w:style>
  <w:style w:type="character" w:styleId="PageNumber">
    <w:name w:val="page number"/>
    <w:basedOn w:val="DefaultParagraphFont"/>
    <w:rsid w:val="00C7006E"/>
  </w:style>
  <w:style w:type="character" w:styleId="Hyperlink">
    <w:name w:val="Hyperlink"/>
    <w:basedOn w:val="DefaultParagraphFont"/>
    <w:rsid w:val="002864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Farwell Public Schools</vt:lpstr>
    </vt:vector>
  </TitlesOfParts>
  <Company>Farwell High School</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Farwell Public Schools</dc:title>
  <dc:creator>Farwell Isd</dc:creator>
  <cp:lastModifiedBy>kathyc</cp:lastModifiedBy>
  <cp:revision>2</cp:revision>
  <cp:lastPrinted>2012-08-20T19:20:00Z</cp:lastPrinted>
  <dcterms:created xsi:type="dcterms:W3CDTF">2012-08-21T17:41:00Z</dcterms:created>
  <dcterms:modified xsi:type="dcterms:W3CDTF">2012-08-21T17:41:00Z</dcterms:modified>
</cp:coreProperties>
</file>